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22379" w14:textId="77777777" w:rsidR="00974577" w:rsidRDefault="00F4556F" w:rsidP="00A52CEF">
      <w:pPr>
        <w:spacing w:line="276" w:lineRule="auto"/>
        <w:jc w:val="both"/>
      </w:pPr>
      <w:r>
        <w:t xml:space="preserve">  </w:t>
      </w:r>
      <w:r>
        <w:rPr>
          <w:noProof/>
          <w:color w:val="000000"/>
          <w:lang w:eastAsia="el-GR"/>
        </w:rPr>
        <w:drawing>
          <wp:inline distT="0" distB="0" distL="0" distR="0" wp14:anchorId="262B9D44" wp14:editId="0CF9FF42">
            <wp:extent cx="1403350" cy="984250"/>
            <wp:effectExtent l="0" t="0" r="6350" b="6350"/>
            <wp:docPr id="1772095481" name="image3.jpg" descr="Εικόνα που περιέχει κείμενο, λαχανικά, φρούτο, φαγητό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Εικόνα που περιέχει κείμενο, λαχανικά, φρούτο, φαγητό&#10;&#10;Περιγραφή που δημιουργήθηκε αυτόματα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335" cy="984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l-GR"/>
        </w:rPr>
        <w:drawing>
          <wp:inline distT="0" distB="0" distL="0" distR="0" wp14:anchorId="2BDBB067" wp14:editId="282714EB">
            <wp:extent cx="3111500" cy="990600"/>
            <wp:effectExtent l="0" t="0" r="0" b="0"/>
            <wp:docPr id="17720954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r="7748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l-GR"/>
        </w:rPr>
        <w:drawing>
          <wp:inline distT="0" distB="0" distL="0" distR="0" wp14:anchorId="15C3401F" wp14:editId="7714AD47">
            <wp:extent cx="1155700" cy="993775"/>
            <wp:effectExtent l="0" t="0" r="6350" b="0"/>
            <wp:docPr id="1772095482" name="image1.jpg" descr="A pink sign with white 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nk sign with white text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</w:p>
    <w:p w14:paraId="1C4791C1" w14:textId="77777777" w:rsidR="00974577" w:rsidRPr="00F4556F" w:rsidRDefault="00F4556F" w:rsidP="00F4556F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F4556F">
        <w:rPr>
          <w:b/>
          <w:sz w:val="32"/>
          <w:szCs w:val="32"/>
          <w:u w:val="single"/>
        </w:rPr>
        <w:t>Πρόγραμμα ημερίδας Δ. Χαλανδρίου στο RETASTE</w:t>
      </w:r>
    </w:p>
    <w:p w14:paraId="00AF66D1" w14:textId="77777777" w:rsidR="00974577" w:rsidRDefault="00F4556F" w:rsidP="00F4556F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9:00-9:30  </w:t>
      </w:r>
      <w:r>
        <w:rPr>
          <w:sz w:val="20"/>
          <w:szCs w:val="20"/>
        </w:rPr>
        <w:tab/>
        <w:t>Προσέλευση – εγγραφή</w:t>
      </w:r>
    </w:p>
    <w:p w14:paraId="64082143" w14:textId="0C9E6A20" w:rsidR="00974577" w:rsidRDefault="00F4556F" w:rsidP="00F455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9.30-9:45  </w:t>
      </w:r>
      <w:r>
        <w:rPr>
          <w:sz w:val="20"/>
          <w:szCs w:val="20"/>
        </w:rPr>
        <w:tab/>
        <w:t>Χαιρετισμ</w:t>
      </w:r>
      <w:r w:rsidR="00A52CEF">
        <w:rPr>
          <w:sz w:val="20"/>
          <w:szCs w:val="20"/>
        </w:rPr>
        <w:t>ός Δημάρχου Χαλανδρίου Σίμου Ρούσσου</w:t>
      </w:r>
    </w:p>
    <w:p w14:paraId="37D50BF9" w14:textId="0E6FE4FF" w:rsidR="00A52CEF" w:rsidRPr="00F4556F" w:rsidRDefault="00F4556F" w:rsidP="00F4556F">
      <w:pPr>
        <w:spacing w:line="276" w:lineRule="auto"/>
        <w:ind w:left="1440" w:hanging="1440"/>
        <w:jc w:val="both"/>
        <w:rPr>
          <w:sz w:val="20"/>
          <w:szCs w:val="20"/>
          <w:lang w:val="en-US"/>
        </w:rPr>
      </w:pPr>
      <w:r w:rsidRPr="00F4556F">
        <w:rPr>
          <w:sz w:val="20"/>
          <w:szCs w:val="20"/>
          <w:lang w:val="en-US"/>
        </w:rPr>
        <w:t xml:space="preserve">9:45- 10:15 </w:t>
      </w:r>
      <w:r w:rsidRPr="00F4556F">
        <w:rPr>
          <w:sz w:val="20"/>
          <w:szCs w:val="20"/>
          <w:lang w:val="en-US"/>
        </w:rPr>
        <w:tab/>
      </w:r>
      <w:r>
        <w:rPr>
          <w:sz w:val="20"/>
          <w:szCs w:val="20"/>
        </w:rPr>
        <w:t>Το</w:t>
      </w:r>
      <w:r w:rsidRPr="00F4556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πρόγραμμα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Horizon</w:t>
      </w:r>
      <w:r w:rsidRPr="00F4556F">
        <w:rPr>
          <w:sz w:val="20"/>
          <w:szCs w:val="20"/>
          <w:lang w:val="en-US"/>
        </w:rPr>
        <w:t xml:space="preserve"> 2020 </w:t>
      </w:r>
      <w:r w:rsidRPr="00A52CEF">
        <w:rPr>
          <w:sz w:val="20"/>
          <w:szCs w:val="20"/>
          <w:lang w:val="en-US"/>
        </w:rPr>
        <w:t>FoodRUs</w:t>
      </w:r>
      <w:r w:rsidRPr="00F4556F">
        <w:rPr>
          <w:sz w:val="20"/>
          <w:szCs w:val="20"/>
          <w:lang w:val="en-US"/>
        </w:rPr>
        <w:t>, «</w:t>
      </w:r>
      <w:r w:rsidRPr="00A52CEF">
        <w:rPr>
          <w:sz w:val="20"/>
          <w:szCs w:val="20"/>
          <w:lang w:val="en-US"/>
        </w:rPr>
        <w:t>An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Innovative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Collaborative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Circular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Food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System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To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Reduce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Food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Waste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A</w:t>
      </w:r>
      <w:bookmarkStart w:id="0" w:name="_GoBack"/>
      <w:bookmarkEnd w:id="0"/>
      <w:r w:rsidRPr="00A52CEF">
        <w:rPr>
          <w:sz w:val="20"/>
          <w:szCs w:val="20"/>
          <w:lang w:val="en-US"/>
        </w:rPr>
        <w:t>nd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Losses</w:t>
      </w:r>
      <w:r w:rsidRPr="00F4556F">
        <w:rPr>
          <w:sz w:val="20"/>
          <w:szCs w:val="20"/>
          <w:lang w:val="en-US"/>
        </w:rPr>
        <w:t xml:space="preserve"> </w:t>
      </w:r>
      <w:proofErr w:type="gramStart"/>
      <w:r w:rsidRPr="00A52CEF">
        <w:rPr>
          <w:sz w:val="20"/>
          <w:szCs w:val="20"/>
          <w:lang w:val="en-US"/>
        </w:rPr>
        <w:t>In</w:t>
      </w:r>
      <w:proofErr w:type="gramEnd"/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The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Agri</w:t>
      </w:r>
      <w:r w:rsidRPr="00F4556F">
        <w:rPr>
          <w:sz w:val="20"/>
          <w:szCs w:val="20"/>
          <w:lang w:val="en-US"/>
        </w:rPr>
        <w:t>-</w:t>
      </w:r>
      <w:r w:rsidRPr="00A52CEF">
        <w:rPr>
          <w:sz w:val="20"/>
          <w:szCs w:val="20"/>
          <w:lang w:val="en-US"/>
        </w:rPr>
        <w:t>Food</w:t>
      </w:r>
      <w:r w:rsidRPr="00F4556F">
        <w:rPr>
          <w:sz w:val="20"/>
          <w:szCs w:val="20"/>
          <w:lang w:val="en-US"/>
        </w:rPr>
        <w:t xml:space="preserve"> </w:t>
      </w:r>
      <w:r w:rsidRPr="00A52CEF">
        <w:rPr>
          <w:sz w:val="20"/>
          <w:szCs w:val="20"/>
          <w:lang w:val="en-US"/>
        </w:rPr>
        <w:t>Chain</w:t>
      </w:r>
      <w:r w:rsidRPr="00F4556F">
        <w:rPr>
          <w:sz w:val="20"/>
          <w:szCs w:val="20"/>
          <w:lang w:val="en-US"/>
        </w:rPr>
        <w:t>»</w:t>
      </w:r>
      <w:r w:rsidR="00A52CEF" w:rsidRPr="00F4556F">
        <w:rPr>
          <w:sz w:val="20"/>
          <w:szCs w:val="20"/>
          <w:lang w:val="en-US"/>
        </w:rPr>
        <w:t xml:space="preserve"> </w:t>
      </w:r>
    </w:p>
    <w:p w14:paraId="61C2B961" w14:textId="03392B06" w:rsidR="00A52CEF" w:rsidRDefault="00A52CEF" w:rsidP="00F4556F">
      <w:pPr>
        <w:spacing w:line="276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Γεράσιμος Λυμπεράτος, εντεταλμένος δημοτικός σύμβουλος για θέματα ανακύκλωσης στον Δ. Χαλανδρίου, Καθηγητής Χημικών Μηχανικών Εθνικό Μετσόβιο Πολυτεχνείο</w:t>
      </w:r>
    </w:p>
    <w:p w14:paraId="4F40D656" w14:textId="0AF72614" w:rsidR="00974577" w:rsidRDefault="00F4556F" w:rsidP="00F455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10:15-11:00</w:t>
      </w:r>
      <w:r>
        <w:rPr>
          <w:sz w:val="20"/>
          <w:szCs w:val="20"/>
        </w:rPr>
        <w:tab/>
        <w:t>Αποτροπή Απωλειών Τροφών στον Δήμο Χαλανδρίου</w:t>
      </w:r>
    </w:p>
    <w:p w14:paraId="056B8354" w14:textId="77777777" w:rsidR="00974577" w:rsidRDefault="00F4556F" w:rsidP="00F455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11:00-11:20 </w:t>
      </w:r>
      <w:r>
        <w:rPr>
          <w:sz w:val="20"/>
          <w:szCs w:val="20"/>
        </w:rPr>
        <w:tab/>
        <w:t>Διάλειμμα για καφέ</w:t>
      </w:r>
    </w:p>
    <w:p w14:paraId="0899D814" w14:textId="740DB5C0" w:rsidR="00974577" w:rsidRDefault="00F4556F" w:rsidP="00F4556F">
      <w:pPr>
        <w:spacing w:line="276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11:20- 11:40</w:t>
      </w:r>
      <w:r>
        <w:rPr>
          <w:sz w:val="20"/>
          <w:szCs w:val="20"/>
        </w:rPr>
        <w:tab/>
        <w:t>Αικατερίνη Λαζαρίδη, Καθηγήτρια</w:t>
      </w:r>
      <w:r w:rsidR="00A52CEF">
        <w:rPr>
          <w:sz w:val="20"/>
          <w:szCs w:val="20"/>
        </w:rPr>
        <w:t xml:space="preserve"> </w:t>
      </w:r>
      <w:r>
        <w:rPr>
          <w:sz w:val="20"/>
          <w:szCs w:val="20"/>
        </w:rPr>
        <w:t>Γεωγραφίας, Χαροκόπειο Πανεπιστήμιο Αθηνών</w:t>
      </w:r>
    </w:p>
    <w:p w14:paraId="11033157" w14:textId="77777777" w:rsidR="00974577" w:rsidRDefault="00F4556F" w:rsidP="00F4556F">
      <w:pPr>
        <w:spacing w:line="276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«Προσδιορισμός της ποσότητας των αποβλήτων τροφίμων στην Ελλάδα και ανάπτυξη</w:t>
      </w:r>
    </w:p>
    <w:p w14:paraId="42888151" w14:textId="77777777" w:rsidR="00974577" w:rsidRDefault="00F4556F" w:rsidP="00F4556F">
      <w:pPr>
        <w:spacing w:line="276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δράσεων πρόληψης στο πλαίσιο των έργων LIFE IP CEI Greece και H2020 LOWINFOOD»</w:t>
      </w:r>
    </w:p>
    <w:p w14:paraId="09D5C86F" w14:textId="3C7BEC85" w:rsidR="00974577" w:rsidRDefault="00F4556F" w:rsidP="006A0455">
      <w:pPr>
        <w:spacing w:line="276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11:40-12:00</w:t>
      </w:r>
      <w:r>
        <w:rPr>
          <w:sz w:val="20"/>
          <w:szCs w:val="20"/>
        </w:rPr>
        <w:tab/>
        <w:t>Θρασύβουλος Μανιός, Καθηγητής</w:t>
      </w:r>
      <w:r w:rsidR="00A52CEF">
        <w:rPr>
          <w:sz w:val="20"/>
          <w:szCs w:val="20"/>
        </w:rPr>
        <w:t xml:space="preserve"> </w:t>
      </w:r>
      <w:r w:rsidR="00A52CEF" w:rsidRPr="006A0455">
        <w:rPr>
          <w:sz w:val="20"/>
          <w:szCs w:val="20"/>
        </w:rPr>
        <w:t>Γεωπονίας, Ελληνικό Μεσογειακό Πανεπιστήμιο</w:t>
      </w:r>
    </w:p>
    <w:p w14:paraId="69771327" w14:textId="0880B05F" w:rsidR="00974577" w:rsidRDefault="00F4556F" w:rsidP="006A0455">
      <w:pPr>
        <w:spacing w:line="276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«Επιτόπια Παραγωγή Ζωοτροφών από Μη Εμπορεύσιμα Λαχανικά και Αλευρώδη</w:t>
      </w:r>
      <w:r>
        <w:rPr>
          <w:sz w:val="20"/>
          <w:szCs w:val="20"/>
        </w:rPr>
        <w:br/>
        <w:t xml:space="preserve">               </w:t>
      </w:r>
      <w:r w:rsidR="006A0455">
        <w:rPr>
          <w:sz w:val="20"/>
          <w:szCs w:val="20"/>
        </w:rPr>
        <w:br/>
      </w:r>
      <w:r w:rsidR="006A0455" w:rsidRPr="006A0455">
        <w:rPr>
          <w:sz w:val="20"/>
          <w:szCs w:val="20"/>
        </w:rPr>
        <w:t xml:space="preserve"> </w:t>
      </w:r>
      <w:r w:rsidR="006A0455">
        <w:rPr>
          <w:sz w:val="20"/>
          <w:szCs w:val="20"/>
        </w:rPr>
        <w:tab/>
      </w:r>
      <w:r>
        <w:rPr>
          <w:sz w:val="20"/>
          <w:szCs w:val="20"/>
        </w:rPr>
        <w:t xml:space="preserve">Προϊόντα Υπεραγορών» </w:t>
      </w:r>
    </w:p>
    <w:p w14:paraId="1826AE4A" w14:textId="0A591788" w:rsidR="00974577" w:rsidRDefault="00F4556F" w:rsidP="006A045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500" w:hanging="15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12:00-12:20</w:t>
      </w:r>
      <w:r w:rsidR="006A045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Δημήτριος</w:t>
      </w:r>
      <w:r w:rsidR="00A52CEF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Φραγκίσκος Λέκκας, Αναπληρωτής Καθηγητής </w:t>
      </w:r>
      <w:r w:rsidR="00A52CEF">
        <w:rPr>
          <w:color w:val="000000"/>
          <w:sz w:val="20"/>
          <w:szCs w:val="20"/>
        </w:rPr>
        <w:t>Περιβάλλοντος</w:t>
      </w:r>
      <w:r>
        <w:rPr>
          <w:color w:val="000000"/>
          <w:sz w:val="20"/>
          <w:szCs w:val="20"/>
        </w:rPr>
        <w:t xml:space="preserve">  Πανεπιστήμιο</w:t>
      </w:r>
      <w:r w:rsidR="006A045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Αιγαίου.</w:t>
      </w:r>
    </w:p>
    <w:p w14:paraId="1EF90EAC" w14:textId="44E8C9D2" w:rsidR="00974577" w:rsidRPr="00B71868" w:rsidRDefault="00F4556F" w:rsidP="006A045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</w:t>
      </w:r>
      <w:r w:rsidR="006A0455" w:rsidRPr="006A045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«Χαρτογράφηση αποβλήτων τροφίμων στον ξενοδοχειακό τομέα και εφαρμογές</w:t>
      </w:r>
      <w:r>
        <w:rPr>
          <w:color w:val="000000"/>
          <w:sz w:val="20"/>
          <w:szCs w:val="20"/>
        </w:rPr>
        <w:br/>
        <w:t xml:space="preserve">               κυκλικών λύσεων διαχείρισης</w:t>
      </w:r>
      <w:r w:rsidR="00B71868">
        <w:rPr>
          <w:color w:val="000000"/>
          <w:sz w:val="20"/>
          <w:szCs w:val="20"/>
        </w:rPr>
        <w:t>»</w:t>
      </w:r>
    </w:p>
    <w:p w14:paraId="53B4A264" w14:textId="77777777" w:rsidR="00974577" w:rsidRDefault="00974577" w:rsidP="00F4556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  <w:sz w:val="20"/>
          <w:szCs w:val="20"/>
        </w:rPr>
      </w:pPr>
    </w:p>
    <w:p w14:paraId="53C6C239" w14:textId="77777777" w:rsidR="00974577" w:rsidRDefault="00F4556F" w:rsidP="00F455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12: 20-13:20</w:t>
      </w:r>
      <w:r>
        <w:rPr>
          <w:sz w:val="20"/>
          <w:szCs w:val="20"/>
        </w:rPr>
        <w:tab/>
        <w:t>Καλές πρακτικές βιώσιμης διαχείρισης τροφίμων</w:t>
      </w:r>
    </w:p>
    <w:p w14:paraId="0B15F421" w14:textId="77777777" w:rsidR="00974577" w:rsidRPr="00F4556F" w:rsidRDefault="00F4556F" w:rsidP="00F4556F">
      <w:pPr>
        <w:pStyle w:val="a5"/>
        <w:numPr>
          <w:ilvl w:val="3"/>
          <w:numId w:val="1"/>
        </w:numPr>
        <w:spacing w:line="276" w:lineRule="auto"/>
        <w:jc w:val="both"/>
        <w:rPr>
          <w:sz w:val="20"/>
          <w:szCs w:val="20"/>
        </w:rPr>
      </w:pPr>
      <w:r w:rsidRPr="00F4556F">
        <w:rPr>
          <w:sz w:val="20"/>
          <w:szCs w:val="20"/>
        </w:rPr>
        <w:t>Κοινωνικό Παντοπωλείο Δήμου Χαλανδρίου</w:t>
      </w:r>
    </w:p>
    <w:p w14:paraId="607BE6F3" w14:textId="232F446F" w:rsidR="00F4556F" w:rsidRDefault="00F4556F" w:rsidP="00F4556F">
      <w:pPr>
        <w:pStyle w:val="a5"/>
        <w:numPr>
          <w:ilvl w:val="3"/>
          <w:numId w:val="1"/>
        </w:numPr>
        <w:spacing w:line="276" w:lineRule="auto"/>
        <w:jc w:val="both"/>
        <w:rPr>
          <w:sz w:val="20"/>
          <w:szCs w:val="20"/>
        </w:rPr>
      </w:pPr>
      <w:r w:rsidRPr="00F4556F">
        <w:rPr>
          <w:sz w:val="20"/>
          <w:szCs w:val="20"/>
        </w:rPr>
        <w:t>Μπορούμε: μια ολιστική προσέγγιση στη μείωση της σπατάλης τροφίμων στην Ελλάδα</w:t>
      </w:r>
    </w:p>
    <w:p w14:paraId="7C4A20CC" w14:textId="1176E700" w:rsidR="00F4556F" w:rsidRDefault="00F4556F" w:rsidP="00F4556F">
      <w:pPr>
        <w:pStyle w:val="a5"/>
        <w:numPr>
          <w:ilvl w:val="3"/>
          <w:numId w:val="1"/>
        </w:numPr>
        <w:spacing w:line="276" w:lineRule="auto"/>
        <w:jc w:val="both"/>
        <w:rPr>
          <w:sz w:val="20"/>
          <w:szCs w:val="20"/>
        </w:rPr>
      </w:pPr>
      <w:r w:rsidRPr="00F4556F">
        <w:rPr>
          <w:sz w:val="20"/>
          <w:szCs w:val="20"/>
        </w:rPr>
        <w:t>Τράπεζες Τροφίμων για την καταπολέμηση της πείνας και της σπατάλης τροφίμων</w:t>
      </w:r>
    </w:p>
    <w:p w14:paraId="64434D49" w14:textId="0B33CA50" w:rsidR="00974577" w:rsidRPr="00F4556F" w:rsidRDefault="00F4556F" w:rsidP="00F4556F">
      <w:pPr>
        <w:pStyle w:val="a5"/>
        <w:numPr>
          <w:ilvl w:val="3"/>
          <w:numId w:val="1"/>
        </w:numPr>
        <w:spacing w:line="276" w:lineRule="auto"/>
        <w:jc w:val="both"/>
        <w:rPr>
          <w:sz w:val="20"/>
          <w:szCs w:val="20"/>
        </w:rPr>
      </w:pPr>
      <w:r w:rsidRPr="00F4556F">
        <w:rPr>
          <w:sz w:val="20"/>
          <w:szCs w:val="20"/>
          <w:highlight w:val="white"/>
        </w:rPr>
        <w:t>FoodBag App: η λύση για την σπατάλη φαγητού στην Ελλάδα</w:t>
      </w:r>
    </w:p>
    <w:p w14:paraId="04F8C550" w14:textId="77777777" w:rsidR="00974577" w:rsidRDefault="00F4556F" w:rsidP="00F455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13:20-13:40</w:t>
      </w:r>
      <w:r>
        <w:rPr>
          <w:sz w:val="20"/>
          <w:szCs w:val="20"/>
        </w:rPr>
        <w:tab/>
        <w:t>Συζήτηση</w:t>
      </w:r>
    </w:p>
    <w:p w14:paraId="56B62EBB" w14:textId="77777777" w:rsidR="00974577" w:rsidRDefault="00F4556F" w:rsidP="00F455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13:40-14:40</w:t>
      </w:r>
      <w:r>
        <w:rPr>
          <w:sz w:val="20"/>
          <w:szCs w:val="20"/>
        </w:rPr>
        <w:tab/>
        <w:t>Ελαφρύ γεύμα</w:t>
      </w:r>
    </w:p>
    <w:sectPr w:rsidR="009745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6481A"/>
    <w:multiLevelType w:val="hybridMultilevel"/>
    <w:tmpl w:val="8C6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77"/>
    <w:rsid w:val="006A0455"/>
    <w:rsid w:val="00974577"/>
    <w:rsid w:val="00A52CEF"/>
    <w:rsid w:val="00B71868"/>
    <w:rsid w:val="00D228F4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F47A"/>
  <w15:docId w15:val="{C664E86C-C2A1-4BE1-B81D-CB4DCFF0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-HTML">
    <w:name w:val="HTML Preformatted"/>
    <w:basedOn w:val="a"/>
    <w:link w:val="-HTMLChar"/>
    <w:uiPriority w:val="99"/>
    <w:unhideWhenUsed/>
    <w:rsid w:val="00904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04AA8"/>
    <w:rPr>
      <w:rFonts w:ascii="Courier New" w:eastAsia="Times New Roman" w:hAnsi="Courier New" w:cs="Courier New"/>
      <w:kern w:val="0"/>
      <w:sz w:val="20"/>
      <w:szCs w:val="20"/>
      <w:lang w:val="el-GR" w:eastAsia="el-GR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4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F+x2s5XiUVkUQsCkvmbb82nYA==">CgMxLjA4AHIhMWNSWHl5VVAzSzRkaUx1eHFCeGFhcURHZDhzTVUzWUdn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Gerasimos Lyberatos</dc:creator>
  <cp:lastModifiedBy>ΓΡΑΦΕΙΟ ΤΥΠΟΥ 2</cp:lastModifiedBy>
  <cp:revision>2</cp:revision>
  <dcterms:created xsi:type="dcterms:W3CDTF">2023-08-28T12:02:00Z</dcterms:created>
  <dcterms:modified xsi:type="dcterms:W3CDTF">2023-08-28T12:02:00Z</dcterms:modified>
</cp:coreProperties>
</file>